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2F6" w:rsidRDefault="00B462F6" w:rsidP="00B462F6">
      <w:pPr>
        <w:tabs>
          <w:tab w:val="left" w:pos="7200"/>
          <w:tab w:val="left" w:pos="7380"/>
          <w:tab w:val="left" w:pos="7560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</w:p>
    <w:p w:rsidR="00B462F6" w:rsidRDefault="00B462F6" w:rsidP="00B462F6">
      <w:pPr>
        <w:spacing w:line="600" w:lineRule="exact"/>
        <w:jc w:val="center"/>
        <w:rPr>
          <w:rFonts w:eastAsia="仿宋_GB2312"/>
          <w:sz w:val="32"/>
          <w:szCs w:val="32"/>
        </w:rPr>
      </w:pPr>
    </w:p>
    <w:p w:rsidR="00B462F6" w:rsidRDefault="00B462F6" w:rsidP="00B462F6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  <w:lang w:val="en"/>
        </w:rPr>
        <w:t>安徽省食品药品检验研究院</w:t>
      </w:r>
      <w:r>
        <w:rPr>
          <w:rFonts w:eastAsia="方正小标宋简体"/>
          <w:color w:val="000000"/>
          <w:sz w:val="44"/>
          <w:szCs w:val="44"/>
        </w:rPr>
        <w:t>联系方式</w:t>
      </w:r>
    </w:p>
    <w:p w:rsidR="00B462F6" w:rsidRDefault="00B462F6" w:rsidP="00B462F6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370"/>
      </w:tblGrid>
      <w:tr w:rsidR="00B462F6" w:rsidTr="00DF20B0">
        <w:trPr>
          <w:jc w:val="center"/>
        </w:trPr>
        <w:tc>
          <w:tcPr>
            <w:tcW w:w="1384" w:type="dxa"/>
            <w:tcBorders>
              <w:tl2br w:val="single" w:sz="4" w:space="0" w:color="auto"/>
            </w:tcBorders>
          </w:tcPr>
          <w:p w:rsidR="00B462F6" w:rsidRDefault="00B462F6" w:rsidP="00DF20B0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370" w:type="dxa"/>
            <w:vAlign w:val="center"/>
          </w:tcPr>
          <w:p w:rsidR="00B462F6" w:rsidRDefault="00B462F6" w:rsidP="00DF20B0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安徽省食品药品检验研究院</w:t>
            </w:r>
          </w:p>
        </w:tc>
      </w:tr>
      <w:tr w:rsidR="00B462F6" w:rsidTr="00DF20B0">
        <w:trPr>
          <w:jc w:val="center"/>
        </w:trPr>
        <w:tc>
          <w:tcPr>
            <w:tcW w:w="1384" w:type="dxa"/>
          </w:tcPr>
          <w:p w:rsidR="00B462F6" w:rsidRDefault="00B462F6" w:rsidP="00DF20B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地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7370" w:type="dxa"/>
            <w:vAlign w:val="center"/>
          </w:tcPr>
          <w:p w:rsidR="00B462F6" w:rsidRDefault="00B462F6" w:rsidP="00DF20B0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合肥市包河工业区乌鲁木齐路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15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号</w:t>
            </w:r>
          </w:p>
        </w:tc>
      </w:tr>
      <w:tr w:rsidR="00B462F6" w:rsidTr="00DF20B0">
        <w:trPr>
          <w:jc w:val="center"/>
        </w:trPr>
        <w:tc>
          <w:tcPr>
            <w:tcW w:w="1384" w:type="dxa"/>
          </w:tcPr>
          <w:p w:rsidR="00B462F6" w:rsidRDefault="00B462F6" w:rsidP="00DF20B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邮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编</w:t>
            </w:r>
          </w:p>
        </w:tc>
        <w:tc>
          <w:tcPr>
            <w:tcW w:w="7370" w:type="dxa"/>
            <w:vAlign w:val="center"/>
          </w:tcPr>
          <w:p w:rsidR="00B462F6" w:rsidRDefault="00B462F6" w:rsidP="00DF20B0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230051</w:t>
            </w:r>
          </w:p>
        </w:tc>
      </w:tr>
      <w:tr w:rsidR="00B462F6" w:rsidTr="00DF20B0">
        <w:trPr>
          <w:jc w:val="center"/>
        </w:trPr>
        <w:tc>
          <w:tcPr>
            <w:tcW w:w="1384" w:type="dxa"/>
          </w:tcPr>
          <w:p w:rsidR="00B462F6" w:rsidRDefault="00B462F6" w:rsidP="00DF20B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电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话</w:t>
            </w:r>
          </w:p>
        </w:tc>
        <w:tc>
          <w:tcPr>
            <w:tcW w:w="7370" w:type="dxa"/>
            <w:vAlign w:val="center"/>
          </w:tcPr>
          <w:p w:rsidR="00B462F6" w:rsidRDefault="00B462F6" w:rsidP="00DF20B0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0551-63710019</w:t>
            </w:r>
          </w:p>
        </w:tc>
      </w:tr>
      <w:tr w:rsidR="00B462F6" w:rsidTr="00DF20B0">
        <w:trPr>
          <w:jc w:val="center"/>
        </w:trPr>
        <w:tc>
          <w:tcPr>
            <w:tcW w:w="1384" w:type="dxa"/>
          </w:tcPr>
          <w:p w:rsidR="00B462F6" w:rsidRDefault="00B462F6" w:rsidP="00DF20B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传</w:t>
            </w:r>
            <w:r>
              <w:rPr>
                <w:rFonts w:eastAsia="仿宋_GB2312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_GB2312"/>
                <w:color w:val="000000"/>
                <w:sz w:val="32"/>
                <w:szCs w:val="32"/>
              </w:rPr>
              <w:t>真</w:t>
            </w:r>
          </w:p>
        </w:tc>
        <w:tc>
          <w:tcPr>
            <w:tcW w:w="7370" w:type="dxa"/>
            <w:vAlign w:val="center"/>
          </w:tcPr>
          <w:p w:rsidR="00B462F6" w:rsidRDefault="00B462F6" w:rsidP="00DF20B0">
            <w:pPr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0551-63710019</w:t>
            </w:r>
          </w:p>
        </w:tc>
      </w:tr>
      <w:tr w:rsidR="00B462F6" w:rsidTr="00DF20B0">
        <w:trPr>
          <w:jc w:val="center"/>
        </w:trPr>
        <w:tc>
          <w:tcPr>
            <w:tcW w:w="1384" w:type="dxa"/>
          </w:tcPr>
          <w:p w:rsidR="00B462F6" w:rsidRDefault="00B462F6" w:rsidP="00DF20B0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7370" w:type="dxa"/>
            <w:vAlign w:val="center"/>
          </w:tcPr>
          <w:p w:rsidR="00B462F6" w:rsidRDefault="00B462F6" w:rsidP="00DF20B0">
            <w:pPr>
              <w:rPr>
                <w:rFonts w:eastAsia="仿宋_GB2312" w:hint="eastAsia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徐国兵</w:t>
            </w:r>
          </w:p>
        </w:tc>
      </w:tr>
    </w:tbl>
    <w:p w:rsidR="00B462F6" w:rsidRDefault="00B462F6" w:rsidP="00B462F6">
      <w:pPr>
        <w:rPr>
          <w:rFonts w:ascii="仿宋_GB2312" w:eastAsia="仿宋_GB2312" w:hAnsi="华文仿宋" w:hint="eastAsia"/>
          <w:szCs w:val="21"/>
        </w:rPr>
      </w:pPr>
    </w:p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F6"/>
    <w:rsid w:val="00B462F6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D81F5-1B98-43BF-9105-98AE8BAA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2024-02-06T02:28:00Z</dcterms:created>
  <dcterms:modified xsi:type="dcterms:W3CDTF">2024-02-06T02:29:00Z</dcterms:modified>
</cp:coreProperties>
</file>